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17" w:rsidRPr="000339B0" w:rsidRDefault="00FB0917" w:rsidP="00FB0917">
      <w:pPr>
        <w:pStyle w:val="NormalWeb"/>
        <w:rPr>
          <w:color w:val="7030A0"/>
        </w:rPr>
      </w:pPr>
      <w:r w:rsidRPr="000339B0">
        <w:rPr>
          <w:color w:val="7030A0"/>
        </w:rPr>
        <w:t xml:space="preserve">Bullying is an act of repeated aggressive behavior in order to intentionally hurt another person, physically or mentally. Bullying is characterized by an individual behaving in a certain way to gain </w:t>
      </w:r>
      <w:hyperlink r:id="rId4" w:tooltip="Power (sociology)" w:history="1">
        <w:r w:rsidRPr="000339B0">
          <w:rPr>
            <w:rStyle w:val="Hyperlink"/>
            <w:color w:val="7030A0"/>
          </w:rPr>
          <w:t>power</w:t>
        </w:r>
      </w:hyperlink>
      <w:r w:rsidRPr="000339B0">
        <w:rPr>
          <w:color w:val="7030A0"/>
        </w:rPr>
        <w:t xml:space="preserve"> over another person.</w:t>
      </w:r>
      <w:hyperlink r:id="rId5" w:anchor="cite_note-Besag-13" w:history="1">
        <w:r w:rsidRPr="000339B0">
          <w:rPr>
            <w:color w:val="7030A0"/>
            <w:u w:val="single"/>
            <w:vertAlign w:val="superscript"/>
          </w:rPr>
          <w:t>[14]</w:t>
        </w:r>
      </w:hyperlink>
    </w:p>
    <w:p w:rsidR="003D15D1" w:rsidRPr="000339B0" w:rsidRDefault="00FB0917">
      <w:pPr>
        <w:rPr>
          <w:color w:val="7030A0"/>
        </w:rPr>
      </w:pPr>
      <w:r w:rsidRPr="000339B0">
        <w:rPr>
          <w:color w:val="7030A0"/>
        </w:rPr>
        <w:t>Whe</w:t>
      </w:r>
      <w:r w:rsidR="00B87D2D" w:rsidRPr="000339B0">
        <w:rPr>
          <w:color w:val="7030A0"/>
        </w:rPr>
        <w:t xml:space="preserve">n I was outside at recess one day I saw that someone was getting bullied. </w:t>
      </w:r>
      <w:r w:rsidR="000339B0">
        <w:rPr>
          <w:color w:val="7030A0"/>
        </w:rPr>
        <w:t>I</w:t>
      </w:r>
      <w:r w:rsidR="00B87D2D" w:rsidRPr="000339B0">
        <w:rPr>
          <w:color w:val="7030A0"/>
        </w:rPr>
        <w:t xml:space="preserve"> didn’t want to do anything so I just watched and I felt bad. The next day it was at recess again and the bullies were being rude again to the same person. They were saying bad words to that person and were teasing.</w:t>
      </w:r>
      <w:r w:rsidR="000339B0">
        <w:rPr>
          <w:color w:val="7030A0"/>
        </w:rPr>
        <w:t xml:space="preserve"> I</w:t>
      </w:r>
      <w:r w:rsidR="00B87D2D" w:rsidRPr="000339B0">
        <w:rPr>
          <w:color w:val="7030A0"/>
        </w:rPr>
        <w:t xml:space="preserve"> started to feel angry at the bullies and that’s when I stood up f</w:t>
      </w:r>
      <w:r w:rsidR="000339B0">
        <w:rPr>
          <w:color w:val="7030A0"/>
        </w:rPr>
        <w:t xml:space="preserve">or the person that was getting </w:t>
      </w:r>
      <w:r w:rsidR="00B87D2D" w:rsidRPr="000339B0">
        <w:rPr>
          <w:color w:val="7030A0"/>
        </w:rPr>
        <w:t>bullied.</w:t>
      </w:r>
      <w:r w:rsidR="000339B0">
        <w:rPr>
          <w:color w:val="7030A0"/>
        </w:rPr>
        <w:t xml:space="preserve"> </w:t>
      </w:r>
      <w:r w:rsidR="00B87D2D" w:rsidRPr="000339B0">
        <w:rPr>
          <w:color w:val="7030A0"/>
        </w:rPr>
        <w:t>I told them to go away and to not bully anymore</w:t>
      </w:r>
      <w:r w:rsidR="000339B0" w:rsidRPr="000339B0">
        <w:rPr>
          <w:color w:val="7030A0"/>
        </w:rPr>
        <w:t xml:space="preserve"> </w:t>
      </w:r>
      <w:r w:rsidR="00B87D2D" w:rsidRPr="000339B0">
        <w:rPr>
          <w:color w:val="7030A0"/>
        </w:rPr>
        <w:t>.</w:t>
      </w:r>
      <w:r w:rsidR="000339B0" w:rsidRPr="000339B0">
        <w:rPr>
          <w:color w:val="7030A0"/>
        </w:rPr>
        <w:t>T</w:t>
      </w:r>
      <w:r w:rsidR="00B87D2D" w:rsidRPr="000339B0">
        <w:rPr>
          <w:color w:val="7030A0"/>
        </w:rPr>
        <w:t>he next day they didn’t bully anybody anymore!</w:t>
      </w:r>
    </w:p>
    <w:p w:rsidR="00DC3C33" w:rsidRPr="000339B0" w:rsidRDefault="00DC3C33">
      <w:pPr>
        <w:rPr>
          <w:color w:val="7030A0"/>
        </w:rPr>
      </w:pPr>
    </w:p>
    <w:sectPr w:rsidR="00DC3C33" w:rsidRPr="000339B0" w:rsidSect="003D15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0917"/>
    <w:rsid w:val="000339B0"/>
    <w:rsid w:val="003D15D1"/>
    <w:rsid w:val="004D48B6"/>
    <w:rsid w:val="005057DC"/>
    <w:rsid w:val="00B87D2D"/>
    <w:rsid w:val="00DC3C33"/>
    <w:rsid w:val="00FB0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5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0917"/>
    <w:rPr>
      <w:color w:val="0000FF"/>
      <w:u w:val="single"/>
    </w:rPr>
  </w:style>
  <w:style w:type="paragraph" w:styleId="NormalWeb">
    <w:name w:val="Normal (Web)"/>
    <w:basedOn w:val="Normal"/>
    <w:uiPriority w:val="99"/>
    <w:semiHidden/>
    <w:unhideWhenUsed/>
    <w:rsid w:val="00FB09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070095">
      <w:bodyDiv w:val="1"/>
      <w:marLeft w:val="0"/>
      <w:marRight w:val="0"/>
      <w:marTop w:val="0"/>
      <w:marBottom w:val="0"/>
      <w:divBdr>
        <w:top w:val="none" w:sz="0" w:space="0" w:color="auto"/>
        <w:left w:val="none" w:sz="0" w:space="0" w:color="auto"/>
        <w:bottom w:val="none" w:sz="0" w:space="0" w:color="auto"/>
        <w:right w:val="none" w:sz="0" w:space="0" w:color="auto"/>
      </w:divBdr>
      <w:divsChild>
        <w:div w:id="311300691">
          <w:marLeft w:val="0"/>
          <w:marRight w:val="0"/>
          <w:marTop w:val="0"/>
          <w:marBottom w:val="0"/>
          <w:divBdr>
            <w:top w:val="none" w:sz="0" w:space="0" w:color="auto"/>
            <w:left w:val="none" w:sz="0" w:space="0" w:color="auto"/>
            <w:bottom w:val="none" w:sz="0" w:space="0" w:color="auto"/>
            <w:right w:val="none" w:sz="0" w:space="0" w:color="auto"/>
          </w:divBdr>
          <w:divsChild>
            <w:div w:id="96558434">
              <w:marLeft w:val="0"/>
              <w:marRight w:val="0"/>
              <w:marTop w:val="0"/>
              <w:marBottom w:val="0"/>
              <w:divBdr>
                <w:top w:val="none" w:sz="0" w:space="0" w:color="auto"/>
                <w:left w:val="none" w:sz="0" w:space="0" w:color="auto"/>
                <w:bottom w:val="none" w:sz="0" w:space="0" w:color="auto"/>
                <w:right w:val="none" w:sz="0" w:space="0" w:color="auto"/>
              </w:divBdr>
              <w:divsChild>
                <w:div w:id="2143845959">
                  <w:marLeft w:val="0"/>
                  <w:marRight w:val="0"/>
                  <w:marTop w:val="0"/>
                  <w:marBottom w:val="0"/>
                  <w:divBdr>
                    <w:top w:val="none" w:sz="0" w:space="0" w:color="auto"/>
                    <w:left w:val="none" w:sz="0" w:space="0" w:color="auto"/>
                    <w:bottom w:val="none" w:sz="0" w:space="0" w:color="auto"/>
                    <w:right w:val="none" w:sz="0" w:space="0" w:color="auto"/>
                  </w:divBdr>
                  <w:divsChild>
                    <w:div w:id="465784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Bullying" TargetMode="External"/><Relationship Id="rId4" Type="http://schemas.openxmlformats.org/officeDocument/2006/relationships/hyperlink" Target="http://en.wikipedia.org/wiki/Power_(soci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2011-10-19T14:14:00Z</dcterms:created>
  <dcterms:modified xsi:type="dcterms:W3CDTF">2011-10-26T14:20:00Z</dcterms:modified>
</cp:coreProperties>
</file>